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79" w:rsidRDefault="002C6E79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2C6E79" w:rsidRDefault="002C6E79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2C6E79" w:rsidRDefault="00C9512D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扶贫资金分配情况公告公示</w:t>
      </w:r>
    </w:p>
    <w:p w:rsidR="002C6E79" w:rsidRDefault="002C6E79">
      <w:pPr>
        <w:rPr>
          <w:rFonts w:ascii="华文中宋" w:eastAsia="华文中宋" w:hAnsi="华文中宋" w:cs="华文中宋"/>
          <w:sz w:val="32"/>
          <w:szCs w:val="32"/>
        </w:rPr>
      </w:pPr>
    </w:p>
    <w:p w:rsidR="002C6E79" w:rsidRDefault="001614AD" w:rsidP="005C0F3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根据《财政部关于全面加强脱贫攻坚期内各级各类扶贫资金管理的意见》（财办〔2018〕24号），现将2018年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791E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政策性农业保险保费补贴 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资金分配结果公示如下：</w:t>
      </w:r>
    </w:p>
    <w:p w:rsidR="002C6E79" w:rsidRPr="005C0F3D" w:rsidRDefault="002C6E79">
      <w:pPr>
        <w:rPr>
          <w:rFonts w:ascii="仿宋_GB2312" w:eastAsia="仿宋_GB2312" w:hAnsi="仿宋_GB2312" w:cs="仿宋_GB2312"/>
          <w:sz w:val="32"/>
          <w:szCs w:val="32"/>
        </w:rPr>
      </w:pPr>
    </w:p>
    <w:p w:rsidR="002C6E79" w:rsidRDefault="001614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一、资金来源</w:t>
      </w:r>
    </w:p>
    <w:p w:rsidR="002C6E79" w:rsidRDefault="00791E5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中央、省级、市级</w:t>
      </w:r>
    </w:p>
    <w:p w:rsidR="002C6E79" w:rsidRDefault="002C6E79">
      <w:pPr>
        <w:rPr>
          <w:rFonts w:ascii="仿宋_GB2312" w:eastAsia="仿宋_GB2312" w:hAnsi="仿宋_GB2312" w:cs="仿宋_GB2312"/>
          <w:sz w:val="32"/>
          <w:szCs w:val="32"/>
        </w:rPr>
      </w:pPr>
    </w:p>
    <w:p w:rsidR="002C6E79" w:rsidRDefault="001614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二、分配原则</w:t>
      </w:r>
    </w:p>
    <w:p w:rsidR="005C0F3D" w:rsidRDefault="00791E5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 w:rsidR="005C0F3D">
        <w:rPr>
          <w:rFonts w:ascii="仿宋_GB2312" w:eastAsia="仿宋_GB2312" w:hAnsi="仿宋_GB2312" w:cs="仿宋_GB2312" w:hint="eastAsia"/>
          <w:sz w:val="32"/>
          <w:szCs w:val="32"/>
        </w:rPr>
        <w:t>提前下达按各县</w:t>
      </w:r>
      <w:proofErr w:type="gramStart"/>
      <w:r w:rsidR="005C0F3D">
        <w:rPr>
          <w:rFonts w:ascii="仿宋_GB2312" w:eastAsia="仿宋_GB2312" w:hAnsi="仿宋_GB2312" w:cs="仿宋_GB2312" w:hint="eastAsia"/>
          <w:sz w:val="32"/>
          <w:szCs w:val="32"/>
        </w:rPr>
        <w:t>上年农业</w:t>
      </w:r>
      <w:proofErr w:type="gramEnd"/>
      <w:r w:rsidR="005C0F3D">
        <w:rPr>
          <w:rFonts w:ascii="仿宋_GB2312" w:eastAsia="仿宋_GB2312" w:hAnsi="仿宋_GB2312" w:cs="仿宋_GB2312" w:hint="eastAsia"/>
          <w:sz w:val="32"/>
          <w:szCs w:val="32"/>
        </w:rPr>
        <w:t>保险保费补贴规模一定比</w:t>
      </w:r>
    </w:p>
    <w:p w:rsidR="002C6E79" w:rsidRDefault="005C0F3D" w:rsidP="005C0F3D">
      <w:pPr>
        <w:ind w:left="1000" w:firstLine="5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例下达，年底按各县实际申请保费补贴缺口下达</w:t>
      </w:r>
    </w:p>
    <w:p w:rsidR="002C6E79" w:rsidRDefault="002C6E79">
      <w:pPr>
        <w:rPr>
          <w:rFonts w:ascii="仿宋_GB2312" w:eastAsia="仿宋_GB2312" w:hAnsi="仿宋_GB2312" w:cs="仿宋_GB2312"/>
          <w:sz w:val="32"/>
          <w:szCs w:val="32"/>
        </w:rPr>
      </w:pPr>
    </w:p>
    <w:p w:rsidR="002C6E79" w:rsidRDefault="001614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三、分配结果</w:t>
      </w:r>
      <w:bookmarkStart w:id="0" w:name="_GoBack"/>
      <w:bookmarkEnd w:id="0"/>
    </w:p>
    <w:p w:rsidR="005C0F3D" w:rsidRDefault="005C0F3D" w:rsidP="005C0F3D">
      <w:pPr>
        <w:ind w:leftChars="100" w:left="21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见</w:t>
      </w:r>
      <w:r w:rsidR="00440139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C6E79" w:rsidRDefault="005C0F3D" w:rsidP="005C0F3D">
      <w:pPr>
        <w:ind w:leftChars="633" w:left="1649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1、《晋城市财政局关于提前下达2018年度农业保险保费补贴预算指标的通知》（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晋市财金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[2017]35号）</w:t>
      </w:r>
    </w:p>
    <w:p w:rsidR="005C0F3D" w:rsidRDefault="005C0F3D" w:rsidP="005C0F3D">
      <w:pPr>
        <w:ind w:leftChars="200" w:left="42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晋城市财政局关于拨付2018年（第二笔）农业保</w:t>
      </w:r>
    </w:p>
    <w:p w:rsidR="005C0F3D" w:rsidRDefault="005C0F3D" w:rsidP="005C0F3D">
      <w:pPr>
        <w:ind w:leftChars="200" w:left="420"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险保费补贴资金的通知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晋市财金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[2018]34号）</w:t>
      </w:r>
    </w:p>
    <w:p w:rsidR="005C0F3D" w:rsidRDefault="005C0F3D" w:rsidP="005C0F3D">
      <w:pPr>
        <w:ind w:leftChars="250" w:left="52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晋城市财政局关于拨付2018年（第三笔）农业保</w:t>
      </w:r>
    </w:p>
    <w:p w:rsidR="005C0F3D" w:rsidRPr="005C0F3D" w:rsidRDefault="005C0F3D" w:rsidP="005C0F3D">
      <w:pPr>
        <w:ind w:leftChars="250" w:left="525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险保费补贴资金的通知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晋市财金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[2018]42号）</w:t>
      </w:r>
    </w:p>
    <w:p w:rsidR="002C6E79" w:rsidRDefault="002C6E79">
      <w:pPr>
        <w:rPr>
          <w:rFonts w:ascii="仿宋_GB2312" w:eastAsia="仿宋_GB2312" w:hAnsi="仿宋_GB2312" w:cs="仿宋_GB2312"/>
          <w:sz w:val="32"/>
          <w:szCs w:val="32"/>
        </w:rPr>
      </w:pPr>
    </w:p>
    <w:p w:rsidR="002C6E79" w:rsidRDefault="001614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四、监督电话：市财政局监督科0356-2065592</w:t>
      </w:r>
    </w:p>
    <w:p w:rsidR="002C6E79" w:rsidRDefault="002C6E79">
      <w:pPr>
        <w:rPr>
          <w:rFonts w:ascii="仿宋_GB2312" w:eastAsia="仿宋_GB2312" w:hAnsi="仿宋_GB2312" w:cs="仿宋_GB2312"/>
          <w:sz w:val="32"/>
          <w:szCs w:val="32"/>
        </w:rPr>
      </w:pPr>
    </w:p>
    <w:p w:rsidR="002C6E79" w:rsidRDefault="002C6E79">
      <w:pPr>
        <w:rPr>
          <w:rFonts w:ascii="仿宋_GB2312" w:eastAsia="仿宋_GB2312" w:hAnsi="仿宋_GB2312" w:cs="仿宋_GB2312"/>
          <w:sz w:val="32"/>
          <w:szCs w:val="32"/>
        </w:rPr>
      </w:pPr>
    </w:p>
    <w:p w:rsidR="002C6E79" w:rsidRDefault="002C6E79">
      <w:pPr>
        <w:rPr>
          <w:rFonts w:ascii="仿宋_GB2312" w:eastAsia="仿宋_GB2312" w:hAnsi="仿宋_GB2312" w:cs="仿宋_GB2312"/>
          <w:sz w:val="32"/>
          <w:szCs w:val="32"/>
        </w:rPr>
      </w:pPr>
    </w:p>
    <w:p w:rsidR="002C6E79" w:rsidRDefault="001614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305D8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晋城市财政局</w:t>
      </w:r>
    </w:p>
    <w:p w:rsidR="002C6E79" w:rsidRDefault="001614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="00305D85">
        <w:rPr>
          <w:rFonts w:ascii="仿宋_GB2312" w:eastAsia="仿宋_GB2312" w:hAnsi="仿宋_GB2312" w:cs="仿宋_GB2312" w:hint="eastAsia"/>
          <w:sz w:val="32"/>
          <w:szCs w:val="32"/>
        </w:rPr>
        <w:t xml:space="preserve">    201</w:t>
      </w:r>
      <w:r w:rsidR="00440139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 w:rsidR="00440139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40139"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sectPr w:rsidR="002C6E79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D8" w:rsidRDefault="004677D8" w:rsidP="00305D85">
      <w:r>
        <w:separator/>
      </w:r>
    </w:p>
  </w:endnote>
  <w:endnote w:type="continuationSeparator" w:id="0">
    <w:p w:rsidR="004677D8" w:rsidRDefault="004677D8" w:rsidP="003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D8" w:rsidRDefault="004677D8" w:rsidP="00305D85">
      <w:r>
        <w:separator/>
      </w:r>
    </w:p>
  </w:footnote>
  <w:footnote w:type="continuationSeparator" w:id="0">
    <w:p w:rsidR="004677D8" w:rsidRDefault="004677D8" w:rsidP="0030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79"/>
    <w:rsid w:val="001614AD"/>
    <w:rsid w:val="002C6E79"/>
    <w:rsid w:val="00305D85"/>
    <w:rsid w:val="00343A8B"/>
    <w:rsid w:val="00440139"/>
    <w:rsid w:val="004677D8"/>
    <w:rsid w:val="005C0F3D"/>
    <w:rsid w:val="00791E5D"/>
    <w:rsid w:val="009D5286"/>
    <w:rsid w:val="00C9512D"/>
    <w:rsid w:val="00E80CC0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5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05D85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30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05D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5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05D85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30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05D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扶贫资金分配情况公告公示参考模板</dc:title>
  <dc:creator>Administrator</dc:creator>
  <cp:lastModifiedBy>walkinnet</cp:lastModifiedBy>
  <cp:revision>6</cp:revision>
  <cp:lastPrinted>2019-01-14T10:12:00Z</cp:lastPrinted>
  <dcterms:created xsi:type="dcterms:W3CDTF">2019-01-17T02:38:00Z</dcterms:created>
  <dcterms:modified xsi:type="dcterms:W3CDTF">2019-01-17T02:42:00Z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